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3BB7BD">
      <w:pPr>
        <w:spacing w:line="360" w:lineRule="auto"/>
        <w:jc w:val="center"/>
        <w:rPr>
          <w:rFonts w:ascii="黑体" w:hAnsi="黑体" w:eastAsia="黑体"/>
          <w:b/>
          <w:bCs/>
          <w:sz w:val="36"/>
          <w:szCs w:val="36"/>
        </w:rPr>
      </w:pPr>
      <w:r>
        <w:rPr>
          <w:rFonts w:hint="eastAsia" w:ascii="黑体" w:hAnsi="黑体" w:eastAsia="黑体"/>
          <w:b/>
          <w:bCs/>
          <w:sz w:val="36"/>
          <w:szCs w:val="36"/>
        </w:rPr>
        <w:t>温州医科大学附属第二医院</w:t>
      </w:r>
    </w:p>
    <w:p w14:paraId="08B80B48">
      <w:pPr>
        <w:spacing w:line="360" w:lineRule="auto"/>
        <w:jc w:val="center"/>
        <w:rPr>
          <w:rFonts w:ascii="黑体" w:hAnsi="黑体" w:eastAsia="黑体"/>
          <w:b/>
          <w:bCs/>
          <w:sz w:val="36"/>
          <w:szCs w:val="36"/>
        </w:rPr>
      </w:pPr>
      <w:r>
        <w:rPr>
          <w:rFonts w:hint="eastAsia" w:ascii="黑体" w:hAnsi="黑体" w:eastAsia="黑体"/>
          <w:b/>
          <w:bCs/>
          <w:sz w:val="36"/>
          <w:szCs w:val="36"/>
        </w:rPr>
        <w:t>医院自行采购报价须知与技术规格要求</w:t>
      </w:r>
    </w:p>
    <w:p w14:paraId="7808E3D8">
      <w:pPr>
        <w:spacing w:beforeLines="50" w:line="360" w:lineRule="auto"/>
        <w:rPr>
          <w:b/>
          <w:bCs/>
          <w:sz w:val="30"/>
          <w:szCs w:val="30"/>
        </w:rPr>
      </w:pPr>
      <w:r>
        <w:rPr>
          <w:rFonts w:hint="eastAsia"/>
          <w:b/>
          <w:bCs/>
          <w:sz w:val="30"/>
          <w:szCs w:val="30"/>
        </w:rPr>
        <w:t>一、</w:t>
      </w:r>
      <w:r>
        <w:rPr>
          <w:b/>
          <w:bCs/>
          <w:sz w:val="30"/>
          <w:szCs w:val="30"/>
        </w:rPr>
        <w:t>报价</w:t>
      </w:r>
      <w:r>
        <w:rPr>
          <w:rFonts w:hint="eastAsia"/>
          <w:b/>
          <w:bCs/>
          <w:sz w:val="30"/>
          <w:szCs w:val="30"/>
        </w:rPr>
        <w:t>须知：</w:t>
      </w:r>
    </w:p>
    <w:p w14:paraId="5557190E">
      <w:pPr>
        <w:pStyle w:val="10"/>
        <w:numPr>
          <w:ilvl w:val="255"/>
          <w:numId w:val="0"/>
        </w:numPr>
        <w:spacing w:line="360" w:lineRule="auto"/>
        <w:rPr>
          <w:b/>
          <w:bCs/>
          <w:sz w:val="24"/>
          <w:szCs w:val="32"/>
        </w:rPr>
      </w:pPr>
      <w:r>
        <w:rPr>
          <w:rFonts w:hint="eastAsia"/>
          <w:b/>
          <w:bCs/>
          <w:sz w:val="24"/>
          <w:szCs w:val="32"/>
        </w:rPr>
        <w:t>需于截止日期前递交报价资料至后勤保障部，所有资料均需加盖企业公章，包括但不仅限于以下资料：</w:t>
      </w:r>
    </w:p>
    <w:p w14:paraId="3A7F415E">
      <w:pPr>
        <w:spacing w:line="360" w:lineRule="auto"/>
        <w:rPr>
          <w:rFonts w:ascii="宋体" w:hAnsi="宋体"/>
          <w:b/>
          <w:bCs/>
          <w:sz w:val="24"/>
        </w:rPr>
      </w:pPr>
      <w:r>
        <w:rPr>
          <w:rFonts w:hint="eastAsia" w:ascii="宋体" w:hAnsi="宋体"/>
          <w:b/>
          <w:bCs/>
          <w:sz w:val="24"/>
        </w:rPr>
        <w:t>1.投标资料1份（</w:t>
      </w:r>
      <w:r>
        <w:rPr>
          <w:rFonts w:hint="eastAsia"/>
          <w:b/>
          <w:bCs/>
          <w:sz w:val="24"/>
          <w:szCs w:val="32"/>
        </w:rPr>
        <w:t>密封加盖单位公章</w:t>
      </w:r>
      <w:r>
        <w:rPr>
          <w:rFonts w:hint="eastAsia" w:ascii="宋体" w:hAnsi="宋体"/>
          <w:b/>
          <w:bCs/>
          <w:sz w:val="24"/>
        </w:rPr>
        <w:t>）含以下内容：</w:t>
      </w:r>
    </w:p>
    <w:p w14:paraId="1D9972AE">
      <w:pPr>
        <w:numPr>
          <w:ilvl w:val="0"/>
          <w:numId w:val="1"/>
        </w:numPr>
        <w:spacing w:line="360" w:lineRule="auto"/>
        <w:ind w:firstLine="480" w:firstLineChars="200"/>
        <w:rPr>
          <w:rFonts w:ascii="宋体" w:hAnsi="宋体"/>
          <w:bCs/>
          <w:sz w:val="24"/>
        </w:rPr>
      </w:pPr>
      <w:r>
        <w:rPr>
          <w:rFonts w:hint="eastAsia" w:ascii="宋体" w:hAnsi="宋体"/>
          <w:bCs/>
          <w:sz w:val="24"/>
        </w:rPr>
        <w:t>供应商营业执照。</w:t>
      </w:r>
    </w:p>
    <w:p w14:paraId="4C538EF2">
      <w:pPr>
        <w:numPr>
          <w:ilvl w:val="0"/>
          <w:numId w:val="1"/>
        </w:numPr>
        <w:spacing w:line="360" w:lineRule="auto"/>
        <w:ind w:firstLine="480" w:firstLineChars="200"/>
        <w:rPr>
          <w:rFonts w:ascii="宋体" w:hAnsi="宋体"/>
          <w:bCs/>
          <w:sz w:val="24"/>
        </w:rPr>
      </w:pPr>
      <w:r>
        <w:rPr>
          <w:rFonts w:hint="eastAsia" w:ascii="宋体" w:hAnsi="宋体"/>
          <w:bCs/>
          <w:sz w:val="24"/>
        </w:rPr>
        <w:t>法人身份证复印件。</w:t>
      </w:r>
    </w:p>
    <w:p w14:paraId="7148E5FA">
      <w:pPr>
        <w:numPr>
          <w:ilvl w:val="0"/>
          <w:numId w:val="1"/>
        </w:numPr>
        <w:spacing w:line="360" w:lineRule="auto"/>
        <w:ind w:firstLine="480" w:firstLineChars="200"/>
        <w:rPr>
          <w:rFonts w:ascii="宋体" w:hAnsi="宋体"/>
          <w:bCs/>
          <w:sz w:val="24"/>
        </w:rPr>
      </w:pPr>
      <w:r>
        <w:rPr>
          <w:rFonts w:hint="eastAsia" w:ascii="宋体" w:hAnsi="宋体"/>
          <w:bCs/>
          <w:sz w:val="24"/>
        </w:rPr>
        <w:t>经办人身份证复印件和法人授权委托书（若是经办人需提供）。</w:t>
      </w:r>
    </w:p>
    <w:p w14:paraId="4EDB50AD">
      <w:pPr>
        <w:pStyle w:val="10"/>
        <w:numPr>
          <w:ilvl w:val="0"/>
          <w:numId w:val="1"/>
        </w:numPr>
        <w:spacing w:line="360" w:lineRule="auto"/>
        <w:ind w:firstLine="480"/>
        <w:rPr>
          <w:rFonts w:ascii="宋体" w:hAnsi="宋体"/>
          <w:bCs/>
          <w:sz w:val="24"/>
        </w:rPr>
      </w:pPr>
      <w:r>
        <w:rPr>
          <w:rFonts w:hint="eastAsia" w:ascii="宋体" w:hAnsi="宋体"/>
          <w:bCs/>
          <w:sz w:val="24"/>
          <w:lang w:val="en-US" w:eastAsia="zh-CN"/>
        </w:rPr>
        <w:t>空调</w:t>
      </w:r>
      <w:r>
        <w:rPr>
          <w:rFonts w:ascii="宋体" w:hAnsi="宋体"/>
          <w:bCs/>
          <w:sz w:val="24"/>
        </w:rPr>
        <w:t>维修维保资质，具有本项目实施能力，能提供良好的技术支持和售后服务。</w:t>
      </w:r>
    </w:p>
    <w:p w14:paraId="1A240D3D">
      <w:pPr>
        <w:numPr>
          <w:ilvl w:val="0"/>
          <w:numId w:val="1"/>
        </w:numPr>
        <w:snapToGrid w:val="0"/>
        <w:spacing w:line="360" w:lineRule="auto"/>
        <w:ind w:firstLine="480" w:firstLineChars="200"/>
        <w:rPr>
          <w:rFonts w:ascii="宋体" w:hAnsi="宋体"/>
          <w:bCs/>
          <w:sz w:val="24"/>
        </w:rPr>
      </w:pPr>
      <w:r>
        <w:rPr>
          <w:rFonts w:hint="eastAsia" w:ascii="宋体" w:hAnsi="宋体"/>
          <w:bCs/>
          <w:sz w:val="24"/>
        </w:rPr>
        <w:t>投标报价单，本次报价以综合单价投标，包括但不限于安装费、运输费、装卸费、税费、售后等。</w:t>
      </w:r>
    </w:p>
    <w:p w14:paraId="29C93644">
      <w:pPr>
        <w:numPr>
          <w:ilvl w:val="0"/>
          <w:numId w:val="1"/>
        </w:numPr>
        <w:spacing w:line="360" w:lineRule="auto"/>
        <w:ind w:firstLine="480" w:firstLineChars="200"/>
        <w:rPr>
          <w:rFonts w:ascii="宋体" w:hAnsi="宋体"/>
          <w:bCs/>
          <w:sz w:val="24"/>
        </w:rPr>
      </w:pPr>
      <w:r>
        <w:rPr>
          <w:rFonts w:ascii="宋体" w:hAnsi="宋体"/>
          <w:bCs/>
          <w:sz w:val="24"/>
        </w:rPr>
        <w:t>投标人针对报价需要说明的其他文件和说明（如有）。</w:t>
      </w:r>
    </w:p>
    <w:p w14:paraId="1BD9A76C">
      <w:pPr>
        <w:numPr>
          <w:ilvl w:val="255"/>
          <w:numId w:val="0"/>
        </w:numPr>
        <w:spacing w:beforeLines="50" w:line="360" w:lineRule="auto"/>
        <w:rPr>
          <w:b/>
          <w:bCs/>
          <w:sz w:val="30"/>
          <w:szCs w:val="30"/>
        </w:rPr>
      </w:pPr>
      <w:r>
        <w:rPr>
          <w:rFonts w:hint="eastAsia"/>
          <w:b/>
          <w:bCs/>
          <w:sz w:val="30"/>
          <w:szCs w:val="30"/>
        </w:rPr>
        <w:t>二、评标办法：本项目中标一家，低价为中标供应商。</w:t>
      </w:r>
    </w:p>
    <w:p w14:paraId="34A75050">
      <w:pPr>
        <w:spacing w:line="360" w:lineRule="auto"/>
        <w:rPr>
          <w:rFonts w:ascii="宋体" w:hAnsi="宋体"/>
          <w:bCs/>
          <w:sz w:val="24"/>
        </w:rPr>
      </w:pPr>
    </w:p>
    <w:p w14:paraId="0C4B8F9D">
      <w:pPr>
        <w:snapToGrid w:val="0"/>
        <w:spacing w:line="360" w:lineRule="auto"/>
        <w:jc w:val="left"/>
        <w:rPr>
          <w:b/>
          <w:bCs/>
          <w:sz w:val="24"/>
        </w:rPr>
      </w:pPr>
      <w:r>
        <w:rPr>
          <w:rFonts w:hint="eastAsia"/>
          <w:b/>
          <w:bCs/>
          <w:sz w:val="30"/>
          <w:szCs w:val="30"/>
        </w:rPr>
        <w:t>三、技术</w:t>
      </w:r>
      <w:r>
        <w:rPr>
          <w:rFonts w:hint="eastAsia"/>
          <w:b/>
          <w:bCs/>
          <w:sz w:val="32"/>
          <w:szCs w:val="32"/>
        </w:rPr>
        <w:t>规格及要求：</w:t>
      </w:r>
    </w:p>
    <w:p w14:paraId="139E085D">
      <w:pPr>
        <w:numPr>
          <w:ilvl w:val="0"/>
          <w:numId w:val="2"/>
        </w:numPr>
        <w:snapToGrid w:val="0"/>
        <w:spacing w:line="360" w:lineRule="auto"/>
        <w:jc w:val="left"/>
        <w:rPr>
          <w:rFonts w:ascii="宋体" w:hAnsi="宋体" w:cs="宋体"/>
          <w:sz w:val="24"/>
        </w:rPr>
      </w:pPr>
      <w:r>
        <w:rPr>
          <w:rFonts w:hint="eastAsia" w:ascii="宋体" w:hAnsi="宋体" w:cs="宋体"/>
          <w:sz w:val="24"/>
        </w:rPr>
        <w:t>项目地址：温州医科大学附属第二医院鹿城院区学院路（学院西路109号）</w:t>
      </w:r>
    </w:p>
    <w:p w14:paraId="1145B6D0">
      <w:pPr>
        <w:numPr>
          <w:ilvl w:val="0"/>
          <w:numId w:val="2"/>
        </w:numPr>
        <w:snapToGrid w:val="0"/>
        <w:spacing w:line="360" w:lineRule="auto"/>
        <w:jc w:val="left"/>
        <w:rPr>
          <w:rFonts w:ascii="宋体" w:hAnsi="宋体" w:cs="宋体"/>
          <w:sz w:val="24"/>
        </w:rPr>
      </w:pPr>
      <w:r>
        <w:rPr>
          <w:rFonts w:hint="eastAsia" w:ascii="宋体" w:hAnsi="宋体" w:cs="宋体"/>
          <w:sz w:val="24"/>
        </w:rPr>
        <w:t>服务周期：</w:t>
      </w:r>
      <w:r>
        <w:rPr>
          <w:rFonts w:hint="eastAsia"/>
          <w:sz w:val="24"/>
        </w:rPr>
        <w:t>2个月。下单后</w:t>
      </w:r>
      <w:r>
        <w:rPr>
          <w:rFonts w:hint="eastAsia" w:ascii="宋体" w:hAnsi="宋体" w:cs="宋体"/>
          <w:sz w:val="24"/>
        </w:rPr>
        <w:t>10个工作日内完成。</w:t>
      </w:r>
    </w:p>
    <w:p w14:paraId="5D4F6F6B">
      <w:pPr>
        <w:numPr>
          <w:ilvl w:val="0"/>
          <w:numId w:val="2"/>
        </w:numPr>
        <w:snapToGrid w:val="0"/>
        <w:spacing w:line="360" w:lineRule="auto"/>
        <w:jc w:val="left"/>
        <w:rPr>
          <w:rFonts w:ascii="宋体" w:hAnsi="宋体" w:cs="宋体"/>
          <w:sz w:val="24"/>
        </w:rPr>
      </w:pPr>
      <w:r>
        <w:rPr>
          <w:rFonts w:hint="eastAsia" w:ascii="宋体" w:hAnsi="宋体" w:cs="宋体"/>
          <w:sz w:val="24"/>
        </w:rPr>
        <w:t>项目具体需求：</w:t>
      </w:r>
    </w:p>
    <w:p w14:paraId="3FE790F8">
      <w:pPr>
        <w:numPr>
          <w:ilvl w:val="0"/>
          <w:numId w:val="3"/>
        </w:numPr>
        <w:snapToGrid w:val="0"/>
        <w:spacing w:line="360" w:lineRule="auto"/>
        <w:jc w:val="left"/>
        <w:rPr>
          <w:rFonts w:ascii="宋体" w:hAnsi="宋体" w:cs="宋体"/>
          <w:sz w:val="24"/>
        </w:rPr>
      </w:pPr>
      <w:r>
        <w:rPr>
          <w:rFonts w:hint="eastAsia" w:ascii="宋体" w:hAnsi="宋体" w:cs="宋体"/>
          <w:sz w:val="24"/>
        </w:rPr>
        <w:t>温州医科大学附属第二医院学院路部1号楼中央空调B机组2#号压缩机，品牌为富田。</w:t>
      </w:r>
    </w:p>
    <w:p w14:paraId="27132596">
      <w:pPr>
        <w:numPr>
          <w:ilvl w:val="0"/>
          <w:numId w:val="3"/>
        </w:numPr>
        <w:snapToGrid w:val="0"/>
        <w:spacing w:line="360" w:lineRule="auto"/>
        <w:jc w:val="left"/>
        <w:rPr>
          <w:rFonts w:ascii="宋体" w:hAnsi="宋体" w:cs="宋体"/>
          <w:sz w:val="24"/>
        </w:rPr>
      </w:pPr>
      <w:r>
        <w:rPr>
          <w:rFonts w:hint="eastAsia" w:ascii="宋体" w:hAnsi="宋体" w:cs="宋体"/>
          <w:sz w:val="24"/>
        </w:rPr>
        <w:t>压缩机轴承损坏，需进行更换维修服务，维修费用包含更换电机轴承等配件及相关耗材、</w:t>
      </w:r>
      <w:r>
        <w:rPr>
          <w:rFonts w:hint="eastAsia"/>
          <w:sz w:val="24"/>
        </w:rPr>
        <w:t>维修费、吊装运费、</w:t>
      </w:r>
      <w:r>
        <w:rPr>
          <w:rFonts w:hint="eastAsia" w:ascii="宋体" w:hAnsi="宋体" w:cs="宋体"/>
          <w:sz w:val="24"/>
        </w:rPr>
        <w:t>税费等本次维修所涉及的一切费用。</w:t>
      </w:r>
    </w:p>
    <w:p w14:paraId="4695B520">
      <w:pPr>
        <w:numPr>
          <w:ilvl w:val="0"/>
          <w:numId w:val="3"/>
        </w:numPr>
        <w:snapToGrid w:val="0"/>
        <w:spacing w:line="360" w:lineRule="auto"/>
        <w:jc w:val="left"/>
        <w:rPr>
          <w:rFonts w:ascii="宋体" w:hAnsi="宋体" w:cs="宋体"/>
          <w:sz w:val="24"/>
        </w:rPr>
      </w:pPr>
      <w:r>
        <w:rPr>
          <w:rFonts w:hint="eastAsia" w:ascii="宋体" w:hAnsi="宋体" w:cs="宋体"/>
          <w:sz w:val="24"/>
        </w:rPr>
        <w:t>维修后确保压缩机正常运行，维修产家提供检验合格证书，质保期不少于一年。</w:t>
      </w:r>
    </w:p>
    <w:p w14:paraId="36A6F4C4">
      <w:pPr>
        <w:numPr>
          <w:ilvl w:val="0"/>
          <w:numId w:val="3"/>
        </w:numPr>
        <w:snapToGrid w:val="0"/>
        <w:spacing w:line="360" w:lineRule="auto"/>
        <w:jc w:val="left"/>
        <w:rPr>
          <w:rFonts w:ascii="宋体" w:hAnsi="宋体" w:cs="宋体"/>
          <w:sz w:val="24"/>
        </w:rPr>
      </w:pPr>
      <w:r>
        <w:rPr>
          <w:rFonts w:hint="eastAsia" w:ascii="宋体" w:hAnsi="宋体" w:cs="宋体"/>
          <w:sz w:val="24"/>
        </w:rPr>
        <w:t>本次维修服务限价18000元。</w:t>
      </w:r>
    </w:p>
    <w:p w14:paraId="6211B4BE">
      <w:pPr>
        <w:numPr>
          <w:ilvl w:val="0"/>
          <w:numId w:val="3"/>
        </w:numPr>
        <w:snapToGrid w:val="0"/>
        <w:spacing w:line="360" w:lineRule="auto"/>
        <w:jc w:val="left"/>
        <w:rPr>
          <w:rFonts w:ascii="宋体" w:hAnsi="宋体"/>
          <w:bCs/>
          <w:sz w:val="24"/>
        </w:rPr>
      </w:pPr>
      <w:r>
        <w:rPr>
          <w:rFonts w:hint="eastAsia" w:ascii="宋体" w:hAnsi="宋体" w:cs="宋体"/>
          <w:sz w:val="24"/>
        </w:rPr>
        <w:t>供应商可现场勘查。</w:t>
      </w:r>
    </w:p>
    <w:p w14:paraId="0F15559F">
      <w:pPr>
        <w:numPr>
          <w:ilvl w:val="0"/>
          <w:numId w:val="3"/>
        </w:numPr>
        <w:snapToGrid w:val="0"/>
        <w:spacing w:line="360" w:lineRule="auto"/>
        <w:jc w:val="left"/>
        <w:rPr>
          <w:rFonts w:ascii="宋体" w:hAnsi="宋体" w:cs="宋体"/>
          <w:sz w:val="24"/>
        </w:rPr>
      </w:pPr>
      <w:r>
        <w:rPr>
          <w:rFonts w:ascii="宋体" w:hAnsi="宋体"/>
          <w:bCs/>
          <w:sz w:val="24"/>
        </w:rPr>
        <w:t>本项目不允许转包或分包。</w:t>
      </w:r>
    </w:p>
    <w:p w14:paraId="2E25616E">
      <w:pPr>
        <w:numPr>
          <w:ilvl w:val="0"/>
          <w:numId w:val="2"/>
        </w:numPr>
        <w:snapToGrid w:val="0"/>
        <w:spacing w:line="360" w:lineRule="auto"/>
        <w:jc w:val="left"/>
        <w:rPr>
          <w:rFonts w:ascii="宋体" w:hAnsiTheme="majorEastAsia" w:cstheme="majorEastAsia"/>
          <w:bCs/>
          <w:sz w:val="24"/>
        </w:rPr>
      </w:pPr>
      <w:r>
        <w:rPr>
          <w:rFonts w:hint="eastAsia" w:ascii="宋体" w:hAnsi="宋体" w:cs="宋体"/>
          <w:bCs/>
          <w:sz w:val="24"/>
        </w:rPr>
        <w:t>合同签订后，服务商完成设备维修，经采购人确认验收合格、设备正常运行10天后，服务商开具实际维修金额100%的符合采购人财务要求的正式发票后，采购人在审批完成后30日内支付实际维修金额。</w:t>
      </w:r>
    </w:p>
    <w:p w14:paraId="1502A079">
      <w:pPr>
        <w:numPr>
          <w:ilvl w:val="0"/>
          <w:numId w:val="2"/>
        </w:numPr>
        <w:snapToGrid w:val="0"/>
        <w:spacing w:line="360" w:lineRule="auto"/>
        <w:jc w:val="left"/>
        <w:rPr>
          <w:rFonts w:ascii="宋体" w:hAnsiTheme="majorEastAsia" w:cstheme="majorEastAsia"/>
          <w:bCs/>
          <w:sz w:val="24"/>
        </w:rPr>
      </w:pPr>
      <w:r>
        <w:rPr>
          <w:rFonts w:hint="eastAsia" w:ascii="宋体" w:hAnsiTheme="majorEastAsia" w:cstheme="majorEastAsia"/>
          <w:bCs/>
          <w:sz w:val="24"/>
        </w:rPr>
        <w:t>采购人义务：</w:t>
      </w:r>
    </w:p>
    <w:p w14:paraId="1F9AADA8">
      <w:pPr>
        <w:widowControl/>
        <w:tabs>
          <w:tab w:val="left" w:pos="142"/>
        </w:tabs>
        <w:spacing w:line="360" w:lineRule="auto"/>
        <w:ind w:firstLine="480" w:firstLineChars="200"/>
        <w:jc w:val="left"/>
        <w:rPr>
          <w:rFonts w:ascii="宋体" w:hAnsi="宋体" w:cs="宋体"/>
          <w:bCs/>
          <w:sz w:val="24"/>
        </w:rPr>
      </w:pPr>
      <w:r>
        <w:rPr>
          <w:rFonts w:hint="eastAsia" w:ascii="宋体" w:hAnsi="宋体" w:cs="宋体"/>
          <w:bCs/>
          <w:sz w:val="24"/>
        </w:rPr>
        <w:t>5.1采购人需保证服务期内，享有维修对象的所有权或已获得所有权人的相关合法授权，有权就上述维修对象及维修项目与服务商签订本合同，并且不会侵害任何第三方的合法权益。</w:t>
      </w:r>
    </w:p>
    <w:p w14:paraId="645E1778">
      <w:pPr>
        <w:widowControl/>
        <w:tabs>
          <w:tab w:val="left" w:pos="142"/>
        </w:tabs>
        <w:spacing w:line="360" w:lineRule="auto"/>
        <w:ind w:firstLine="480" w:firstLineChars="200"/>
        <w:jc w:val="left"/>
        <w:rPr>
          <w:rFonts w:ascii="宋体" w:hAnsi="宋体" w:cs="宋体"/>
          <w:bCs/>
          <w:sz w:val="24"/>
        </w:rPr>
      </w:pPr>
      <w:r>
        <w:rPr>
          <w:rFonts w:hint="eastAsia" w:ascii="宋体" w:hAnsi="宋体" w:cs="宋体"/>
          <w:bCs/>
          <w:sz w:val="24"/>
        </w:rPr>
        <w:t>5.2采购人需为服务商履行本合同约定服务提供相应的配合，派人员协助服务商进行工作，帮助开门及协调水电使用，并协调物业等第三方进行配合。</w:t>
      </w:r>
    </w:p>
    <w:p w14:paraId="5974F3BD">
      <w:pPr>
        <w:widowControl/>
        <w:tabs>
          <w:tab w:val="left" w:pos="142"/>
        </w:tabs>
        <w:spacing w:line="360" w:lineRule="auto"/>
        <w:ind w:firstLine="480" w:firstLineChars="200"/>
        <w:jc w:val="left"/>
        <w:rPr>
          <w:rFonts w:ascii="宋体" w:hAnsi="宋体" w:cs="宋体"/>
          <w:bCs/>
          <w:sz w:val="24"/>
        </w:rPr>
      </w:pPr>
      <w:r>
        <w:rPr>
          <w:rFonts w:hint="eastAsia" w:ascii="宋体" w:hAnsi="宋体" w:cs="宋体"/>
          <w:bCs/>
          <w:sz w:val="24"/>
        </w:rPr>
        <w:t>5.3服务完成后，由服务商向采购人提供维修报告书，采购人应安排人员当场进行验收，验收合格对维修报告书进行盖章/签字确认，即视为采购人对服务商提供的服务表示认可。若因采购人原因导致未能及时验收的，则服务商提交作业报告书之日视为验收合格日。</w:t>
      </w:r>
    </w:p>
    <w:p w14:paraId="756C1551">
      <w:pPr>
        <w:widowControl/>
        <w:tabs>
          <w:tab w:val="left" w:pos="142"/>
        </w:tabs>
        <w:spacing w:line="360" w:lineRule="auto"/>
        <w:ind w:firstLine="480" w:firstLineChars="200"/>
        <w:jc w:val="left"/>
        <w:rPr>
          <w:rFonts w:ascii="宋体" w:hAnsi="宋体" w:cs="宋体"/>
          <w:bCs/>
          <w:sz w:val="24"/>
        </w:rPr>
      </w:pPr>
      <w:r>
        <w:rPr>
          <w:rFonts w:hint="eastAsia" w:ascii="宋体" w:hAnsi="宋体" w:cs="宋体"/>
          <w:bCs/>
          <w:sz w:val="24"/>
        </w:rPr>
        <w:t>5.4采购人应按合同约定向服务商支付服务费用。</w:t>
      </w:r>
    </w:p>
    <w:p w14:paraId="2F916101">
      <w:pPr>
        <w:widowControl/>
        <w:numPr>
          <w:ilvl w:val="0"/>
          <w:numId w:val="2"/>
        </w:numPr>
        <w:tabs>
          <w:tab w:val="left" w:pos="142"/>
        </w:tabs>
        <w:spacing w:line="360" w:lineRule="auto"/>
        <w:jc w:val="left"/>
        <w:rPr>
          <w:rFonts w:ascii="宋体" w:hAnsiTheme="majorEastAsia" w:cstheme="majorEastAsia"/>
          <w:bCs/>
          <w:sz w:val="24"/>
        </w:rPr>
      </w:pPr>
      <w:r>
        <w:rPr>
          <w:rFonts w:hint="eastAsia" w:ascii="宋体" w:hAnsiTheme="majorEastAsia" w:cstheme="majorEastAsia"/>
          <w:bCs/>
          <w:sz w:val="24"/>
        </w:rPr>
        <w:t>服务商义务：</w:t>
      </w:r>
    </w:p>
    <w:p w14:paraId="31E37996">
      <w:pPr>
        <w:widowControl/>
        <w:tabs>
          <w:tab w:val="left" w:pos="142"/>
        </w:tabs>
        <w:spacing w:line="360" w:lineRule="auto"/>
        <w:ind w:firstLine="480" w:firstLineChars="200"/>
        <w:jc w:val="left"/>
        <w:rPr>
          <w:rFonts w:ascii="宋体" w:hAnsi="宋体" w:cs="宋体"/>
          <w:bCs/>
          <w:sz w:val="24"/>
        </w:rPr>
      </w:pPr>
      <w:r>
        <w:rPr>
          <w:rFonts w:hint="eastAsia" w:ascii="宋体" w:hAnsi="宋体" w:cs="宋体"/>
          <w:bCs/>
          <w:sz w:val="24"/>
        </w:rPr>
        <w:t>6.1服务商应在约定的服务期内完成服务，如遇特殊情况无法完成的，应及时通知采购人，双方协商一致后再确定服务期。</w:t>
      </w:r>
    </w:p>
    <w:p w14:paraId="22D453C2">
      <w:pPr>
        <w:widowControl/>
        <w:tabs>
          <w:tab w:val="left" w:pos="142"/>
        </w:tabs>
        <w:spacing w:line="360" w:lineRule="auto"/>
        <w:ind w:firstLine="480" w:firstLineChars="200"/>
        <w:jc w:val="left"/>
        <w:rPr>
          <w:rFonts w:ascii="宋体" w:hAnsi="宋体" w:cs="宋体"/>
          <w:bCs/>
          <w:sz w:val="24"/>
        </w:rPr>
      </w:pPr>
      <w:r>
        <w:rPr>
          <w:rFonts w:hint="eastAsia" w:ascii="宋体" w:hAnsi="宋体" w:cs="宋体"/>
          <w:bCs/>
          <w:sz w:val="24"/>
        </w:rPr>
        <w:t>6.2服务商在进行工作时应遵守采购人书面告知的各项管理制度及安全操作制度，如有争议应通知采购人相关人员解决，不得与采购人及第三方工作人员发生冲突。</w:t>
      </w:r>
    </w:p>
    <w:p w14:paraId="54C33D73">
      <w:pPr>
        <w:widowControl/>
        <w:tabs>
          <w:tab w:val="left" w:pos="142"/>
        </w:tabs>
        <w:spacing w:line="360" w:lineRule="auto"/>
        <w:ind w:firstLine="480" w:firstLineChars="200"/>
        <w:jc w:val="left"/>
        <w:rPr>
          <w:rFonts w:ascii="宋体" w:hAnsi="宋体" w:cs="宋体"/>
          <w:bCs/>
          <w:sz w:val="24"/>
        </w:rPr>
      </w:pPr>
      <w:r>
        <w:rPr>
          <w:rFonts w:hint="eastAsia" w:ascii="宋体" w:hAnsi="宋体" w:cs="宋体"/>
          <w:bCs/>
          <w:sz w:val="24"/>
        </w:rPr>
        <w:t>6.3工作完成后，应及时清理维修过程中产生的垃圾，做到工完场清。</w:t>
      </w:r>
    </w:p>
    <w:p w14:paraId="4CEE3C5D">
      <w:pPr>
        <w:tabs>
          <w:tab w:val="left" w:pos="142"/>
        </w:tabs>
        <w:spacing w:line="360" w:lineRule="auto"/>
        <w:ind w:firstLine="480" w:firstLineChars="200"/>
        <w:jc w:val="left"/>
        <w:rPr>
          <w:rFonts w:ascii="宋体" w:hAnsi="宋体" w:cs="宋体"/>
          <w:bCs/>
          <w:sz w:val="24"/>
        </w:rPr>
      </w:pPr>
      <w:r>
        <w:rPr>
          <w:rFonts w:hint="eastAsia" w:ascii="宋体" w:hAnsi="宋体" w:cs="宋体"/>
          <w:bCs/>
          <w:sz w:val="24"/>
        </w:rPr>
        <w:t>6.4服务验收合格后12个月内，服务商对所维修的内容及材料进行免费保修，由此产生的人工费、材料费、配件费等费用均由服务商承担。质保期内，如经维修，服务商所更换的设备、材料仍无法达到正常使用标准的，服务商须进行无条件更换。</w:t>
      </w:r>
    </w:p>
    <w:p w14:paraId="272ABC66">
      <w:pPr>
        <w:tabs>
          <w:tab w:val="left" w:pos="142"/>
        </w:tabs>
        <w:spacing w:line="360" w:lineRule="auto"/>
        <w:ind w:firstLine="480" w:firstLineChars="200"/>
        <w:jc w:val="left"/>
        <w:rPr>
          <w:rFonts w:ascii="宋体" w:hAnsi="宋体" w:cs="宋体"/>
          <w:sz w:val="24"/>
          <w:szCs w:val="21"/>
          <w:shd w:val="clear" w:color="auto" w:fill="FFFFFF"/>
        </w:rPr>
      </w:pPr>
      <w:r>
        <w:rPr>
          <w:rFonts w:hint="eastAsia" w:ascii="宋体" w:hAnsi="宋体" w:cs="宋体"/>
          <w:bCs/>
          <w:sz w:val="24"/>
        </w:rPr>
        <w:t>6.5服务商在作业过程中应注重安全文明施工，如因服务商原因导致其自身、采购人、第三方人身、财产损失的，由服务商承担所有责任。</w:t>
      </w:r>
    </w:p>
    <w:p w14:paraId="32C67FAE">
      <w:pPr>
        <w:snapToGrid w:val="0"/>
        <w:spacing w:line="360" w:lineRule="auto"/>
        <w:jc w:val="left"/>
        <w:rPr>
          <w:rFonts w:ascii="宋体" w:hAnsiTheme="majorEastAsia" w:cstheme="majorEastAsia"/>
          <w:bCs/>
          <w:sz w:val="24"/>
        </w:rPr>
      </w:pPr>
    </w:p>
    <w:p w14:paraId="41B90673">
      <w:pPr>
        <w:numPr>
          <w:ilvl w:val="0"/>
          <w:numId w:val="2"/>
        </w:numPr>
        <w:snapToGrid w:val="0"/>
        <w:spacing w:line="360" w:lineRule="auto"/>
        <w:jc w:val="left"/>
        <w:rPr>
          <w:rFonts w:ascii="宋体" w:hAnsi="宋体" w:cs="宋体"/>
          <w:sz w:val="24"/>
        </w:rPr>
      </w:pPr>
      <w:r>
        <w:rPr>
          <w:rFonts w:hint="eastAsia" w:ascii="宋体" w:hAnsi="宋体" w:cs="宋体"/>
          <w:sz w:val="24"/>
        </w:rPr>
        <w:t>维修清单：</w:t>
      </w:r>
    </w:p>
    <w:p w14:paraId="47656A57">
      <w:pPr>
        <w:snapToGrid w:val="0"/>
        <w:spacing w:line="360" w:lineRule="auto"/>
        <w:jc w:val="center"/>
        <w:rPr>
          <w:b/>
          <w:bCs/>
          <w:spacing w:val="-10"/>
          <w:sz w:val="24"/>
        </w:rPr>
      </w:pPr>
      <w:r>
        <w:rPr>
          <w:rFonts w:hint="eastAsia"/>
          <w:b/>
          <w:bCs/>
          <w:sz w:val="24"/>
        </w:rPr>
        <w:t>鹿城院区富田压缩机更换轴承服务</w:t>
      </w:r>
    </w:p>
    <w:tbl>
      <w:tblPr>
        <w:tblStyle w:val="8"/>
        <w:tblW w:w="9509"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24"/>
        <w:gridCol w:w="1335"/>
        <w:gridCol w:w="1283"/>
        <w:gridCol w:w="1283"/>
        <w:gridCol w:w="1342"/>
        <w:gridCol w:w="1342"/>
      </w:tblGrid>
      <w:tr w14:paraId="16B32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right"/>
        </w:trPr>
        <w:tc>
          <w:tcPr>
            <w:tcW w:w="2924" w:type="dxa"/>
          </w:tcPr>
          <w:p w14:paraId="0749891D">
            <w:pPr>
              <w:spacing w:line="360" w:lineRule="auto"/>
              <w:jc w:val="center"/>
              <w:rPr>
                <w:sz w:val="24"/>
              </w:rPr>
            </w:pPr>
            <w:r>
              <w:rPr>
                <w:rFonts w:hint="eastAsia"/>
                <w:sz w:val="24"/>
              </w:rPr>
              <w:t>项目内容</w:t>
            </w:r>
          </w:p>
        </w:tc>
        <w:tc>
          <w:tcPr>
            <w:tcW w:w="1335" w:type="dxa"/>
          </w:tcPr>
          <w:p w14:paraId="3A26F4D8">
            <w:pPr>
              <w:spacing w:line="360" w:lineRule="auto"/>
              <w:jc w:val="center"/>
              <w:rPr>
                <w:sz w:val="24"/>
              </w:rPr>
            </w:pPr>
            <w:r>
              <w:rPr>
                <w:rFonts w:hint="eastAsia"/>
                <w:sz w:val="24"/>
              </w:rPr>
              <w:t>预算数量</w:t>
            </w:r>
          </w:p>
        </w:tc>
        <w:tc>
          <w:tcPr>
            <w:tcW w:w="1283" w:type="dxa"/>
          </w:tcPr>
          <w:p w14:paraId="7757464B">
            <w:pPr>
              <w:spacing w:line="360" w:lineRule="auto"/>
              <w:jc w:val="center"/>
              <w:rPr>
                <w:rFonts w:hint="eastAsia"/>
                <w:sz w:val="24"/>
              </w:rPr>
            </w:pPr>
            <w:r>
              <w:rPr>
                <w:rFonts w:hint="eastAsia"/>
                <w:sz w:val="24"/>
              </w:rPr>
              <w:t>规格型号</w:t>
            </w:r>
          </w:p>
        </w:tc>
        <w:tc>
          <w:tcPr>
            <w:tcW w:w="1283" w:type="dxa"/>
          </w:tcPr>
          <w:p w14:paraId="0D5D2D13">
            <w:pPr>
              <w:spacing w:line="360" w:lineRule="auto"/>
              <w:jc w:val="center"/>
              <w:rPr>
                <w:sz w:val="24"/>
              </w:rPr>
            </w:pPr>
            <w:r>
              <w:rPr>
                <w:rFonts w:hint="eastAsia"/>
                <w:sz w:val="24"/>
              </w:rPr>
              <w:t>单位</w:t>
            </w:r>
          </w:p>
        </w:tc>
        <w:tc>
          <w:tcPr>
            <w:tcW w:w="1342" w:type="dxa"/>
          </w:tcPr>
          <w:p w14:paraId="2E011779">
            <w:pPr>
              <w:spacing w:line="360" w:lineRule="auto"/>
              <w:jc w:val="center"/>
              <w:rPr>
                <w:sz w:val="24"/>
              </w:rPr>
            </w:pPr>
            <w:r>
              <w:rPr>
                <w:rFonts w:hint="eastAsia"/>
                <w:sz w:val="24"/>
              </w:rPr>
              <w:t>备注</w:t>
            </w:r>
          </w:p>
        </w:tc>
        <w:tc>
          <w:tcPr>
            <w:tcW w:w="1342" w:type="dxa"/>
          </w:tcPr>
          <w:p w14:paraId="17A4A32A">
            <w:pPr>
              <w:spacing w:line="360" w:lineRule="auto"/>
              <w:jc w:val="center"/>
              <w:rPr>
                <w:sz w:val="24"/>
              </w:rPr>
            </w:pPr>
            <w:r>
              <w:rPr>
                <w:rFonts w:hint="eastAsia"/>
                <w:sz w:val="24"/>
              </w:rPr>
              <w:t>预算价</w:t>
            </w:r>
          </w:p>
        </w:tc>
      </w:tr>
      <w:tr w14:paraId="75465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right"/>
        </w:trPr>
        <w:tc>
          <w:tcPr>
            <w:tcW w:w="2924" w:type="dxa"/>
          </w:tcPr>
          <w:p w14:paraId="456CDECD">
            <w:pPr>
              <w:spacing w:line="360" w:lineRule="auto"/>
              <w:jc w:val="center"/>
              <w:rPr>
                <w:sz w:val="24"/>
              </w:rPr>
            </w:pPr>
            <w:r>
              <w:rPr>
                <w:rFonts w:hint="eastAsia" w:ascii="宋体" w:hAnsi="宋体" w:cs="宋体"/>
                <w:sz w:val="24"/>
              </w:rPr>
              <w:t>压缩机轴承</w:t>
            </w:r>
          </w:p>
        </w:tc>
        <w:tc>
          <w:tcPr>
            <w:tcW w:w="1335" w:type="dxa"/>
          </w:tcPr>
          <w:p w14:paraId="290F7680">
            <w:pPr>
              <w:spacing w:line="360" w:lineRule="auto"/>
              <w:jc w:val="center"/>
              <w:rPr>
                <w:sz w:val="24"/>
              </w:rPr>
            </w:pPr>
            <w:r>
              <w:rPr>
                <w:rFonts w:hint="eastAsia" w:ascii="宋体" w:hAnsi="宋体" w:cs="宋体"/>
                <w:sz w:val="24"/>
              </w:rPr>
              <w:t>1</w:t>
            </w:r>
          </w:p>
        </w:tc>
        <w:tc>
          <w:tcPr>
            <w:tcW w:w="1283" w:type="dxa"/>
          </w:tcPr>
          <w:p w14:paraId="315DE8A7">
            <w:pPr>
              <w:spacing w:line="360" w:lineRule="auto"/>
              <w:jc w:val="center"/>
              <w:rPr>
                <w:rFonts w:hint="eastAsia"/>
                <w:sz w:val="24"/>
              </w:rPr>
            </w:pPr>
            <w:r>
              <w:rPr>
                <w:rFonts w:hint="eastAsia"/>
                <w:sz w:val="24"/>
              </w:rPr>
              <w:t>RC2-300</w:t>
            </w:r>
          </w:p>
        </w:tc>
        <w:tc>
          <w:tcPr>
            <w:tcW w:w="1283" w:type="dxa"/>
          </w:tcPr>
          <w:p w14:paraId="11AD0225">
            <w:pPr>
              <w:spacing w:line="360" w:lineRule="auto"/>
              <w:jc w:val="center"/>
              <w:rPr>
                <w:sz w:val="24"/>
              </w:rPr>
            </w:pPr>
            <w:r>
              <w:rPr>
                <w:rFonts w:hint="eastAsia"/>
                <w:sz w:val="24"/>
              </w:rPr>
              <w:t>套</w:t>
            </w:r>
          </w:p>
        </w:tc>
        <w:tc>
          <w:tcPr>
            <w:tcW w:w="1342" w:type="dxa"/>
          </w:tcPr>
          <w:p w14:paraId="0541E5D9">
            <w:pPr>
              <w:spacing w:line="360" w:lineRule="auto"/>
              <w:jc w:val="center"/>
              <w:rPr>
                <w:sz w:val="24"/>
              </w:rPr>
            </w:pPr>
          </w:p>
        </w:tc>
        <w:tc>
          <w:tcPr>
            <w:tcW w:w="1342" w:type="dxa"/>
            <w:vMerge w:val="restart"/>
            <w:vAlign w:val="center"/>
          </w:tcPr>
          <w:p w14:paraId="4B3891C1">
            <w:pPr>
              <w:spacing w:line="360" w:lineRule="auto"/>
              <w:jc w:val="center"/>
              <w:rPr>
                <w:sz w:val="24"/>
              </w:rPr>
            </w:pPr>
            <w:r>
              <w:rPr>
                <w:rFonts w:hint="eastAsia"/>
                <w:sz w:val="24"/>
              </w:rPr>
              <w:t>18000</w:t>
            </w:r>
          </w:p>
        </w:tc>
      </w:tr>
      <w:tr w14:paraId="03615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right"/>
        </w:trPr>
        <w:tc>
          <w:tcPr>
            <w:tcW w:w="2924" w:type="dxa"/>
          </w:tcPr>
          <w:p w14:paraId="35BB0FF9">
            <w:pPr>
              <w:spacing w:line="360" w:lineRule="auto"/>
              <w:jc w:val="center"/>
              <w:rPr>
                <w:sz w:val="24"/>
              </w:rPr>
            </w:pPr>
            <w:r>
              <w:rPr>
                <w:rFonts w:hint="eastAsia"/>
                <w:sz w:val="24"/>
              </w:rPr>
              <w:t>维修费、吊装运费及辅材</w:t>
            </w:r>
          </w:p>
        </w:tc>
        <w:tc>
          <w:tcPr>
            <w:tcW w:w="1335" w:type="dxa"/>
          </w:tcPr>
          <w:p w14:paraId="5625C3C4">
            <w:pPr>
              <w:spacing w:line="360" w:lineRule="auto"/>
              <w:jc w:val="center"/>
              <w:rPr>
                <w:sz w:val="24"/>
              </w:rPr>
            </w:pPr>
            <w:r>
              <w:rPr>
                <w:rFonts w:hint="eastAsia"/>
                <w:sz w:val="24"/>
              </w:rPr>
              <w:t>1</w:t>
            </w:r>
          </w:p>
        </w:tc>
        <w:tc>
          <w:tcPr>
            <w:tcW w:w="1283" w:type="dxa"/>
          </w:tcPr>
          <w:p w14:paraId="040B7BF5">
            <w:pPr>
              <w:spacing w:line="360" w:lineRule="auto"/>
              <w:jc w:val="center"/>
              <w:rPr>
                <w:rFonts w:hint="eastAsia" w:eastAsia="宋体"/>
                <w:sz w:val="24"/>
                <w:lang w:val="en-US" w:eastAsia="zh-CN"/>
              </w:rPr>
            </w:pPr>
            <w:r>
              <w:rPr>
                <w:rFonts w:hint="eastAsia"/>
                <w:sz w:val="24"/>
                <w:lang w:val="en-US" w:eastAsia="zh-CN"/>
              </w:rPr>
              <w:t>/</w:t>
            </w:r>
          </w:p>
        </w:tc>
        <w:tc>
          <w:tcPr>
            <w:tcW w:w="1283" w:type="dxa"/>
          </w:tcPr>
          <w:p w14:paraId="4682F977">
            <w:pPr>
              <w:spacing w:line="360" w:lineRule="auto"/>
              <w:jc w:val="center"/>
              <w:rPr>
                <w:sz w:val="24"/>
              </w:rPr>
            </w:pPr>
            <w:r>
              <w:rPr>
                <w:rFonts w:hint="eastAsia"/>
                <w:sz w:val="24"/>
              </w:rPr>
              <w:t>项</w:t>
            </w:r>
          </w:p>
        </w:tc>
        <w:tc>
          <w:tcPr>
            <w:tcW w:w="1342" w:type="dxa"/>
          </w:tcPr>
          <w:p w14:paraId="0B19729A">
            <w:pPr>
              <w:spacing w:line="360" w:lineRule="auto"/>
              <w:jc w:val="center"/>
              <w:rPr>
                <w:sz w:val="24"/>
              </w:rPr>
            </w:pPr>
          </w:p>
        </w:tc>
        <w:tc>
          <w:tcPr>
            <w:tcW w:w="1342" w:type="dxa"/>
            <w:vMerge w:val="continue"/>
          </w:tcPr>
          <w:p w14:paraId="3104E40A">
            <w:pPr>
              <w:spacing w:line="360" w:lineRule="auto"/>
              <w:jc w:val="center"/>
              <w:rPr>
                <w:sz w:val="24"/>
              </w:rPr>
            </w:pPr>
          </w:p>
        </w:tc>
      </w:tr>
      <w:tr w14:paraId="407D9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right"/>
        </w:trPr>
        <w:tc>
          <w:tcPr>
            <w:tcW w:w="2924" w:type="dxa"/>
          </w:tcPr>
          <w:p w14:paraId="7934D889">
            <w:pPr>
              <w:spacing w:line="360" w:lineRule="auto"/>
              <w:jc w:val="center"/>
              <w:rPr>
                <w:sz w:val="24"/>
              </w:rPr>
            </w:pPr>
            <w:r>
              <w:rPr>
                <w:rFonts w:hint="eastAsia"/>
                <w:sz w:val="24"/>
              </w:rPr>
              <w:t>大写金额</w:t>
            </w:r>
          </w:p>
        </w:tc>
        <w:tc>
          <w:tcPr>
            <w:tcW w:w="6585" w:type="dxa"/>
            <w:gridSpan w:val="5"/>
          </w:tcPr>
          <w:p w14:paraId="6E050DF0">
            <w:pPr>
              <w:spacing w:line="360" w:lineRule="auto"/>
              <w:jc w:val="center"/>
              <w:rPr>
                <w:rFonts w:hint="default" w:eastAsia="宋体"/>
                <w:sz w:val="24"/>
                <w:lang w:val="en-US" w:eastAsia="zh-CN"/>
              </w:rPr>
            </w:pPr>
            <w:r>
              <w:rPr>
                <w:rFonts w:hint="eastAsia"/>
                <w:sz w:val="24"/>
                <w:lang w:val="en-US" w:eastAsia="zh-CN"/>
              </w:rPr>
              <w:t>壹万捌仟元整</w:t>
            </w:r>
          </w:p>
        </w:tc>
      </w:tr>
    </w:tbl>
    <w:p w14:paraId="11475709">
      <w:pPr>
        <w:numPr>
          <w:ilvl w:val="255"/>
          <w:numId w:val="0"/>
        </w:numPr>
        <w:spacing w:line="360" w:lineRule="auto"/>
        <w:rPr>
          <w:sz w:val="24"/>
        </w:rPr>
      </w:pPr>
    </w:p>
    <w:p w14:paraId="235A4766">
      <w:pPr>
        <w:numPr>
          <w:ilvl w:val="255"/>
          <w:numId w:val="0"/>
        </w:numPr>
        <w:spacing w:line="360" w:lineRule="auto"/>
        <w:rPr>
          <w:sz w:val="24"/>
        </w:rPr>
      </w:pPr>
    </w:p>
    <w:p w14:paraId="5E6A88B7">
      <w:pPr>
        <w:numPr>
          <w:ilvl w:val="255"/>
          <w:numId w:val="0"/>
        </w:numPr>
        <w:spacing w:line="360" w:lineRule="auto"/>
        <w:rPr>
          <w:sz w:val="24"/>
        </w:rPr>
      </w:pPr>
    </w:p>
    <w:p w14:paraId="0C4CB32D">
      <w:pPr>
        <w:numPr>
          <w:ilvl w:val="255"/>
          <w:numId w:val="0"/>
        </w:numPr>
        <w:spacing w:line="360" w:lineRule="auto"/>
        <w:rPr>
          <w:sz w:val="24"/>
        </w:rPr>
      </w:pPr>
    </w:p>
    <w:p w14:paraId="3E902A8C">
      <w:pPr>
        <w:numPr>
          <w:ilvl w:val="255"/>
          <w:numId w:val="0"/>
        </w:numPr>
        <w:spacing w:line="360" w:lineRule="auto"/>
        <w:rPr>
          <w:sz w:val="24"/>
        </w:rPr>
      </w:pPr>
    </w:p>
    <w:p w14:paraId="5E33B659">
      <w:pPr>
        <w:numPr>
          <w:ilvl w:val="255"/>
          <w:numId w:val="0"/>
        </w:numPr>
        <w:spacing w:line="360" w:lineRule="auto"/>
        <w:rPr>
          <w:sz w:val="24"/>
        </w:rPr>
      </w:pPr>
    </w:p>
    <w:p w14:paraId="4DF4A79E">
      <w:pPr>
        <w:numPr>
          <w:ilvl w:val="255"/>
          <w:numId w:val="0"/>
        </w:numPr>
        <w:spacing w:line="360" w:lineRule="auto"/>
        <w:rPr>
          <w:sz w:val="24"/>
        </w:rPr>
      </w:pPr>
    </w:p>
    <w:p w14:paraId="11A50EB6">
      <w:pPr>
        <w:numPr>
          <w:ilvl w:val="255"/>
          <w:numId w:val="0"/>
        </w:numPr>
        <w:spacing w:line="360" w:lineRule="auto"/>
        <w:rPr>
          <w:sz w:val="24"/>
        </w:rPr>
      </w:pPr>
    </w:p>
    <w:p w14:paraId="417B0FD2">
      <w:pPr>
        <w:numPr>
          <w:ilvl w:val="255"/>
          <w:numId w:val="0"/>
        </w:numPr>
        <w:spacing w:line="360" w:lineRule="auto"/>
        <w:rPr>
          <w:sz w:val="24"/>
        </w:rPr>
      </w:pPr>
    </w:p>
    <w:p w14:paraId="6A763EF1">
      <w:pPr>
        <w:numPr>
          <w:ilvl w:val="255"/>
          <w:numId w:val="0"/>
        </w:numPr>
        <w:spacing w:line="360" w:lineRule="auto"/>
        <w:rPr>
          <w:sz w:val="24"/>
        </w:rPr>
      </w:pPr>
    </w:p>
    <w:p w14:paraId="284CEE31">
      <w:pPr>
        <w:numPr>
          <w:ilvl w:val="255"/>
          <w:numId w:val="0"/>
        </w:numPr>
        <w:spacing w:line="360" w:lineRule="auto"/>
        <w:rPr>
          <w:sz w:val="24"/>
        </w:rPr>
      </w:pPr>
    </w:p>
    <w:p w14:paraId="315385D8">
      <w:pPr>
        <w:numPr>
          <w:ilvl w:val="255"/>
          <w:numId w:val="0"/>
        </w:numPr>
        <w:spacing w:line="360" w:lineRule="auto"/>
        <w:rPr>
          <w:sz w:val="24"/>
        </w:rPr>
      </w:pPr>
    </w:p>
    <w:p w14:paraId="0F5B2961">
      <w:pPr>
        <w:numPr>
          <w:ilvl w:val="255"/>
          <w:numId w:val="0"/>
        </w:numPr>
        <w:spacing w:line="360" w:lineRule="auto"/>
        <w:rPr>
          <w:sz w:val="24"/>
        </w:rPr>
      </w:pPr>
    </w:p>
    <w:p w14:paraId="08390AF2">
      <w:pPr>
        <w:numPr>
          <w:ilvl w:val="255"/>
          <w:numId w:val="0"/>
        </w:numPr>
        <w:spacing w:line="360" w:lineRule="auto"/>
        <w:rPr>
          <w:sz w:val="24"/>
        </w:rPr>
      </w:pPr>
    </w:p>
    <w:p w14:paraId="60CD2B53">
      <w:pPr>
        <w:numPr>
          <w:ilvl w:val="255"/>
          <w:numId w:val="0"/>
        </w:numPr>
        <w:spacing w:line="360" w:lineRule="auto"/>
        <w:rPr>
          <w:sz w:val="24"/>
        </w:rPr>
      </w:pPr>
    </w:p>
    <w:p w14:paraId="3EFCE31E">
      <w:pPr>
        <w:numPr>
          <w:ilvl w:val="255"/>
          <w:numId w:val="0"/>
        </w:numPr>
        <w:spacing w:line="360" w:lineRule="auto"/>
        <w:rPr>
          <w:sz w:val="24"/>
        </w:rPr>
      </w:pPr>
    </w:p>
    <w:p w14:paraId="5D116501">
      <w:pPr>
        <w:numPr>
          <w:ilvl w:val="255"/>
          <w:numId w:val="0"/>
        </w:numPr>
        <w:spacing w:line="360" w:lineRule="auto"/>
        <w:rPr>
          <w:sz w:val="24"/>
        </w:rPr>
      </w:pPr>
    </w:p>
    <w:p w14:paraId="1F095D72">
      <w:pPr>
        <w:numPr>
          <w:ilvl w:val="255"/>
          <w:numId w:val="0"/>
        </w:numPr>
        <w:spacing w:line="360" w:lineRule="auto"/>
        <w:rPr>
          <w:sz w:val="24"/>
        </w:rPr>
      </w:pPr>
    </w:p>
    <w:p w14:paraId="0C0B10D2">
      <w:pPr>
        <w:numPr>
          <w:ilvl w:val="255"/>
          <w:numId w:val="0"/>
        </w:numPr>
        <w:spacing w:line="360" w:lineRule="auto"/>
        <w:rPr>
          <w:sz w:val="24"/>
        </w:rPr>
      </w:pPr>
    </w:p>
    <w:p w14:paraId="3102AE8D">
      <w:pPr>
        <w:numPr>
          <w:ilvl w:val="255"/>
          <w:numId w:val="0"/>
        </w:numPr>
        <w:spacing w:line="360" w:lineRule="auto"/>
        <w:rPr>
          <w:sz w:val="24"/>
        </w:rPr>
      </w:pPr>
    </w:p>
    <w:p w14:paraId="0AE46E3E">
      <w:pPr>
        <w:numPr>
          <w:ilvl w:val="255"/>
          <w:numId w:val="0"/>
        </w:numPr>
        <w:spacing w:line="360" w:lineRule="auto"/>
        <w:rPr>
          <w:sz w:val="24"/>
        </w:rPr>
      </w:pPr>
    </w:p>
    <w:p w14:paraId="2DF16B19">
      <w:pPr>
        <w:numPr>
          <w:ilvl w:val="255"/>
          <w:numId w:val="0"/>
        </w:numPr>
        <w:spacing w:line="360" w:lineRule="auto"/>
        <w:rPr>
          <w:sz w:val="24"/>
        </w:rPr>
      </w:pPr>
    </w:p>
    <w:p w14:paraId="27783E38">
      <w:pPr>
        <w:numPr>
          <w:ilvl w:val="0"/>
          <w:numId w:val="4"/>
        </w:numPr>
        <w:spacing w:line="360" w:lineRule="auto"/>
        <w:rPr>
          <w:b/>
          <w:bCs/>
          <w:sz w:val="32"/>
          <w:szCs w:val="32"/>
        </w:rPr>
      </w:pPr>
      <w:r>
        <w:rPr>
          <w:rFonts w:hint="eastAsia"/>
          <w:b/>
          <w:bCs/>
          <w:sz w:val="32"/>
          <w:szCs w:val="32"/>
        </w:rPr>
        <w:t>报价单</w:t>
      </w:r>
    </w:p>
    <w:p w14:paraId="457057C1">
      <w:pPr>
        <w:spacing w:line="360" w:lineRule="auto"/>
        <w:rPr>
          <w:b/>
          <w:bCs/>
          <w:sz w:val="32"/>
          <w:szCs w:val="32"/>
        </w:rPr>
      </w:pPr>
    </w:p>
    <w:p w14:paraId="1C06E576">
      <w:pPr>
        <w:snapToGrid w:val="0"/>
        <w:spacing w:line="360" w:lineRule="auto"/>
        <w:jc w:val="center"/>
        <w:rPr>
          <w:b/>
          <w:bCs/>
          <w:spacing w:val="-10"/>
          <w:sz w:val="24"/>
        </w:rPr>
      </w:pPr>
      <w:r>
        <w:rPr>
          <w:rFonts w:hint="eastAsia"/>
          <w:b/>
          <w:bCs/>
          <w:sz w:val="24"/>
        </w:rPr>
        <w:t>鹿城院区富田压缩机更换轴承服务</w:t>
      </w:r>
    </w:p>
    <w:tbl>
      <w:tblPr>
        <w:tblStyle w:val="8"/>
        <w:tblW w:w="9509"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24"/>
        <w:gridCol w:w="1335"/>
        <w:gridCol w:w="1283"/>
        <w:gridCol w:w="1283"/>
        <w:gridCol w:w="1342"/>
        <w:gridCol w:w="1342"/>
      </w:tblGrid>
      <w:tr w14:paraId="6B4EE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right"/>
        </w:trPr>
        <w:tc>
          <w:tcPr>
            <w:tcW w:w="2924" w:type="dxa"/>
          </w:tcPr>
          <w:p w14:paraId="6491567C">
            <w:pPr>
              <w:spacing w:line="360" w:lineRule="auto"/>
              <w:jc w:val="center"/>
              <w:rPr>
                <w:sz w:val="24"/>
              </w:rPr>
            </w:pPr>
            <w:r>
              <w:rPr>
                <w:rFonts w:hint="eastAsia"/>
                <w:sz w:val="24"/>
              </w:rPr>
              <w:t>项目内容</w:t>
            </w:r>
          </w:p>
        </w:tc>
        <w:tc>
          <w:tcPr>
            <w:tcW w:w="1335" w:type="dxa"/>
          </w:tcPr>
          <w:p w14:paraId="68E53533">
            <w:pPr>
              <w:spacing w:line="360" w:lineRule="auto"/>
              <w:jc w:val="center"/>
              <w:rPr>
                <w:sz w:val="24"/>
              </w:rPr>
            </w:pPr>
            <w:r>
              <w:rPr>
                <w:rFonts w:hint="eastAsia"/>
                <w:sz w:val="24"/>
              </w:rPr>
              <w:t>预算数量</w:t>
            </w:r>
          </w:p>
        </w:tc>
        <w:tc>
          <w:tcPr>
            <w:tcW w:w="1283" w:type="dxa"/>
          </w:tcPr>
          <w:p w14:paraId="2CB57ED0">
            <w:pPr>
              <w:spacing w:line="360" w:lineRule="auto"/>
              <w:jc w:val="center"/>
              <w:rPr>
                <w:rFonts w:hint="eastAsia"/>
                <w:sz w:val="24"/>
              </w:rPr>
            </w:pPr>
            <w:r>
              <w:rPr>
                <w:rFonts w:hint="eastAsia"/>
                <w:sz w:val="24"/>
              </w:rPr>
              <w:t>规格型号</w:t>
            </w:r>
          </w:p>
        </w:tc>
        <w:tc>
          <w:tcPr>
            <w:tcW w:w="1283" w:type="dxa"/>
          </w:tcPr>
          <w:p w14:paraId="52CBACC4">
            <w:pPr>
              <w:spacing w:line="360" w:lineRule="auto"/>
              <w:jc w:val="center"/>
              <w:rPr>
                <w:sz w:val="24"/>
              </w:rPr>
            </w:pPr>
            <w:r>
              <w:rPr>
                <w:rFonts w:hint="eastAsia"/>
                <w:sz w:val="24"/>
              </w:rPr>
              <w:t>单位</w:t>
            </w:r>
          </w:p>
        </w:tc>
        <w:tc>
          <w:tcPr>
            <w:tcW w:w="1342" w:type="dxa"/>
          </w:tcPr>
          <w:p w14:paraId="26CDF773">
            <w:pPr>
              <w:spacing w:line="360" w:lineRule="auto"/>
              <w:jc w:val="center"/>
              <w:rPr>
                <w:sz w:val="24"/>
              </w:rPr>
            </w:pPr>
            <w:r>
              <w:rPr>
                <w:rFonts w:hint="eastAsia"/>
                <w:sz w:val="24"/>
              </w:rPr>
              <w:t>价格（元）</w:t>
            </w:r>
          </w:p>
        </w:tc>
        <w:tc>
          <w:tcPr>
            <w:tcW w:w="1342" w:type="dxa"/>
          </w:tcPr>
          <w:p w14:paraId="08E96812">
            <w:pPr>
              <w:spacing w:line="360" w:lineRule="auto"/>
              <w:jc w:val="center"/>
              <w:rPr>
                <w:sz w:val="24"/>
              </w:rPr>
            </w:pPr>
            <w:r>
              <w:rPr>
                <w:rFonts w:hint="eastAsia"/>
                <w:sz w:val="24"/>
              </w:rPr>
              <w:t>备注</w:t>
            </w:r>
          </w:p>
        </w:tc>
      </w:tr>
      <w:tr w14:paraId="3D103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right"/>
        </w:trPr>
        <w:tc>
          <w:tcPr>
            <w:tcW w:w="2924" w:type="dxa"/>
          </w:tcPr>
          <w:p w14:paraId="73055436">
            <w:pPr>
              <w:spacing w:line="360" w:lineRule="auto"/>
              <w:jc w:val="center"/>
              <w:rPr>
                <w:sz w:val="24"/>
              </w:rPr>
            </w:pPr>
            <w:r>
              <w:rPr>
                <w:rFonts w:hint="eastAsia" w:ascii="宋体" w:hAnsi="宋体" w:cs="宋体"/>
                <w:sz w:val="24"/>
              </w:rPr>
              <w:t>压缩机线圈</w:t>
            </w:r>
          </w:p>
        </w:tc>
        <w:tc>
          <w:tcPr>
            <w:tcW w:w="1335" w:type="dxa"/>
          </w:tcPr>
          <w:p w14:paraId="300E1124">
            <w:pPr>
              <w:spacing w:line="360" w:lineRule="auto"/>
              <w:jc w:val="center"/>
              <w:rPr>
                <w:sz w:val="24"/>
              </w:rPr>
            </w:pPr>
            <w:r>
              <w:rPr>
                <w:rFonts w:hint="eastAsia" w:ascii="宋体" w:hAnsi="宋体" w:cs="宋体"/>
                <w:sz w:val="24"/>
              </w:rPr>
              <w:t>1</w:t>
            </w:r>
          </w:p>
        </w:tc>
        <w:tc>
          <w:tcPr>
            <w:tcW w:w="1283" w:type="dxa"/>
          </w:tcPr>
          <w:p w14:paraId="6839F878">
            <w:pPr>
              <w:spacing w:line="360" w:lineRule="auto"/>
              <w:jc w:val="center"/>
              <w:rPr>
                <w:rFonts w:hint="eastAsia"/>
                <w:sz w:val="24"/>
              </w:rPr>
            </w:pPr>
            <w:r>
              <w:rPr>
                <w:rFonts w:hint="eastAsia"/>
                <w:sz w:val="24"/>
              </w:rPr>
              <w:t>RC2-300</w:t>
            </w:r>
          </w:p>
        </w:tc>
        <w:tc>
          <w:tcPr>
            <w:tcW w:w="1283" w:type="dxa"/>
          </w:tcPr>
          <w:p w14:paraId="434602AD">
            <w:pPr>
              <w:spacing w:line="360" w:lineRule="auto"/>
              <w:jc w:val="center"/>
              <w:rPr>
                <w:sz w:val="24"/>
              </w:rPr>
            </w:pPr>
            <w:r>
              <w:rPr>
                <w:rFonts w:hint="eastAsia"/>
                <w:sz w:val="24"/>
              </w:rPr>
              <w:t>套</w:t>
            </w:r>
          </w:p>
        </w:tc>
        <w:tc>
          <w:tcPr>
            <w:tcW w:w="1342" w:type="dxa"/>
          </w:tcPr>
          <w:p w14:paraId="1603A727">
            <w:pPr>
              <w:spacing w:line="360" w:lineRule="auto"/>
              <w:jc w:val="center"/>
              <w:rPr>
                <w:sz w:val="24"/>
              </w:rPr>
            </w:pPr>
          </w:p>
        </w:tc>
        <w:tc>
          <w:tcPr>
            <w:tcW w:w="1342" w:type="dxa"/>
            <w:vMerge w:val="restart"/>
            <w:vAlign w:val="center"/>
          </w:tcPr>
          <w:p w14:paraId="5673B612">
            <w:pPr>
              <w:spacing w:line="360" w:lineRule="auto"/>
              <w:jc w:val="center"/>
              <w:rPr>
                <w:sz w:val="24"/>
              </w:rPr>
            </w:pPr>
          </w:p>
        </w:tc>
      </w:tr>
      <w:tr w14:paraId="70C7B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right"/>
        </w:trPr>
        <w:tc>
          <w:tcPr>
            <w:tcW w:w="2924" w:type="dxa"/>
          </w:tcPr>
          <w:p w14:paraId="275CDB3F">
            <w:pPr>
              <w:spacing w:line="360" w:lineRule="auto"/>
              <w:jc w:val="center"/>
              <w:rPr>
                <w:sz w:val="24"/>
              </w:rPr>
            </w:pPr>
            <w:r>
              <w:rPr>
                <w:rFonts w:hint="eastAsia"/>
                <w:sz w:val="24"/>
              </w:rPr>
              <w:t>维修费、吊装运费及辅材</w:t>
            </w:r>
          </w:p>
        </w:tc>
        <w:tc>
          <w:tcPr>
            <w:tcW w:w="1335" w:type="dxa"/>
          </w:tcPr>
          <w:p w14:paraId="0D4461AC">
            <w:pPr>
              <w:spacing w:line="360" w:lineRule="auto"/>
              <w:jc w:val="center"/>
              <w:rPr>
                <w:sz w:val="24"/>
              </w:rPr>
            </w:pPr>
            <w:r>
              <w:rPr>
                <w:rFonts w:hint="eastAsia"/>
                <w:sz w:val="24"/>
              </w:rPr>
              <w:t>1</w:t>
            </w:r>
          </w:p>
        </w:tc>
        <w:tc>
          <w:tcPr>
            <w:tcW w:w="1283" w:type="dxa"/>
          </w:tcPr>
          <w:p w14:paraId="189F3402">
            <w:pPr>
              <w:spacing w:line="360" w:lineRule="auto"/>
              <w:jc w:val="center"/>
              <w:rPr>
                <w:rFonts w:hint="default" w:eastAsia="宋体"/>
                <w:sz w:val="24"/>
                <w:lang w:val="en-US" w:eastAsia="zh-CN"/>
              </w:rPr>
            </w:pPr>
            <w:r>
              <w:rPr>
                <w:rFonts w:hint="eastAsia"/>
                <w:sz w:val="24"/>
                <w:lang w:val="en-US" w:eastAsia="zh-CN"/>
              </w:rPr>
              <w:t>/</w:t>
            </w:r>
          </w:p>
        </w:tc>
        <w:tc>
          <w:tcPr>
            <w:tcW w:w="1283" w:type="dxa"/>
          </w:tcPr>
          <w:p w14:paraId="5C25623F">
            <w:pPr>
              <w:spacing w:line="360" w:lineRule="auto"/>
              <w:jc w:val="center"/>
              <w:rPr>
                <w:sz w:val="24"/>
              </w:rPr>
            </w:pPr>
            <w:r>
              <w:rPr>
                <w:rFonts w:hint="eastAsia"/>
                <w:sz w:val="24"/>
              </w:rPr>
              <w:t>项</w:t>
            </w:r>
          </w:p>
        </w:tc>
        <w:tc>
          <w:tcPr>
            <w:tcW w:w="1342" w:type="dxa"/>
          </w:tcPr>
          <w:p w14:paraId="34FDB73E">
            <w:pPr>
              <w:spacing w:line="360" w:lineRule="auto"/>
              <w:jc w:val="center"/>
              <w:rPr>
                <w:sz w:val="24"/>
              </w:rPr>
            </w:pPr>
          </w:p>
        </w:tc>
        <w:tc>
          <w:tcPr>
            <w:tcW w:w="1342" w:type="dxa"/>
            <w:vMerge w:val="continue"/>
          </w:tcPr>
          <w:p w14:paraId="19CD5164">
            <w:pPr>
              <w:spacing w:line="360" w:lineRule="auto"/>
              <w:jc w:val="center"/>
              <w:rPr>
                <w:sz w:val="24"/>
              </w:rPr>
            </w:pPr>
          </w:p>
        </w:tc>
      </w:tr>
      <w:tr w14:paraId="0FC17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right"/>
        </w:trPr>
        <w:tc>
          <w:tcPr>
            <w:tcW w:w="2924" w:type="dxa"/>
          </w:tcPr>
          <w:p w14:paraId="4FDED8EF">
            <w:pPr>
              <w:spacing w:line="360" w:lineRule="auto"/>
              <w:jc w:val="center"/>
              <w:rPr>
                <w:sz w:val="24"/>
              </w:rPr>
            </w:pPr>
            <w:r>
              <w:rPr>
                <w:rFonts w:hint="eastAsia"/>
                <w:sz w:val="24"/>
              </w:rPr>
              <w:t>合计金额（小写）</w:t>
            </w:r>
          </w:p>
        </w:tc>
        <w:tc>
          <w:tcPr>
            <w:tcW w:w="6585" w:type="dxa"/>
            <w:gridSpan w:val="5"/>
          </w:tcPr>
          <w:p w14:paraId="72A9EA4F">
            <w:pPr>
              <w:spacing w:line="360" w:lineRule="auto"/>
              <w:jc w:val="center"/>
              <w:rPr>
                <w:sz w:val="24"/>
              </w:rPr>
            </w:pPr>
          </w:p>
        </w:tc>
      </w:tr>
      <w:tr w14:paraId="201BC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right"/>
        </w:trPr>
        <w:tc>
          <w:tcPr>
            <w:tcW w:w="2924" w:type="dxa"/>
          </w:tcPr>
          <w:p w14:paraId="65800A3F">
            <w:pPr>
              <w:spacing w:line="360" w:lineRule="auto"/>
              <w:jc w:val="center"/>
              <w:rPr>
                <w:sz w:val="24"/>
              </w:rPr>
            </w:pPr>
            <w:r>
              <w:rPr>
                <w:rFonts w:hint="eastAsia"/>
                <w:sz w:val="24"/>
              </w:rPr>
              <w:t>合计金额（大写）</w:t>
            </w:r>
          </w:p>
        </w:tc>
        <w:tc>
          <w:tcPr>
            <w:tcW w:w="6585" w:type="dxa"/>
            <w:gridSpan w:val="5"/>
          </w:tcPr>
          <w:p w14:paraId="14FC0321">
            <w:pPr>
              <w:spacing w:line="360" w:lineRule="auto"/>
              <w:jc w:val="center"/>
              <w:rPr>
                <w:sz w:val="24"/>
              </w:rPr>
            </w:pPr>
          </w:p>
        </w:tc>
      </w:tr>
    </w:tbl>
    <w:p w14:paraId="497C67C1">
      <w:r>
        <w:rPr>
          <w:rFonts w:hint="eastAsia"/>
          <w:b/>
          <w:bCs/>
          <w:sz w:val="24"/>
        </w:rPr>
        <w:t>说明1：</w:t>
      </w:r>
      <w:r>
        <w:rPr>
          <w:rFonts w:hint="eastAsia"/>
          <w:sz w:val="24"/>
        </w:rPr>
        <w:t>上述报价</w:t>
      </w:r>
      <w:r>
        <w:rPr>
          <w:rFonts w:hint="eastAsia" w:ascii="宋体" w:hAnsi="宋体"/>
          <w:bCs/>
          <w:sz w:val="24"/>
        </w:rPr>
        <w:t>包含完成鹿城院区富田压缩机更换</w:t>
      </w:r>
      <w:r>
        <w:rPr>
          <w:rFonts w:hint="eastAsia" w:ascii="宋体" w:hAnsi="宋体"/>
          <w:bCs/>
          <w:sz w:val="24"/>
          <w:lang w:val="en-US" w:eastAsia="zh-CN"/>
        </w:rPr>
        <w:t>轴承</w:t>
      </w:r>
      <w:r>
        <w:rPr>
          <w:rFonts w:hint="eastAsia" w:ascii="宋体" w:hAnsi="宋体"/>
          <w:bCs/>
          <w:sz w:val="24"/>
        </w:rPr>
        <w:t>服务所需的一切费用。</w:t>
      </w:r>
    </w:p>
    <w:p w14:paraId="0A8E4277">
      <w:pPr>
        <w:widowControl/>
        <w:jc w:val="left"/>
        <w:rPr>
          <w:rFonts w:ascii="宋体" w:hAnsi="宋体"/>
          <w:bCs/>
          <w:sz w:val="24"/>
        </w:rPr>
      </w:pPr>
      <w:r>
        <w:rPr>
          <w:rFonts w:hint="eastAsia" w:ascii="宋体" w:hAnsi="宋体"/>
          <w:b/>
          <w:sz w:val="24"/>
        </w:rPr>
        <w:t>说明2：</w:t>
      </w:r>
      <w:r>
        <w:rPr>
          <w:rFonts w:hint="eastAsia" w:ascii="宋体" w:hAnsi="宋体" w:cs="宋体"/>
          <w:color w:val="000000"/>
          <w:kern w:val="0"/>
          <w:sz w:val="24"/>
        </w:rPr>
        <w:t xml:space="preserve">小写与大写的金额不一致以大写金额为准。 </w:t>
      </w:r>
    </w:p>
    <w:p w14:paraId="57EAF048">
      <w:pPr>
        <w:widowControl/>
        <w:jc w:val="left"/>
        <w:rPr>
          <w:rFonts w:ascii="宋体" w:hAnsi="宋体"/>
          <w:bCs/>
          <w:sz w:val="24"/>
        </w:rPr>
      </w:pPr>
      <w:r>
        <w:rPr>
          <w:rFonts w:hint="eastAsia" w:ascii="宋体" w:hAnsi="宋体"/>
          <w:b/>
          <w:sz w:val="24"/>
        </w:rPr>
        <w:t>说明3：</w:t>
      </w:r>
      <w:r>
        <w:rPr>
          <w:rFonts w:hint="eastAsia" w:ascii="宋体" w:hAnsi="宋体"/>
          <w:bCs/>
          <w:sz w:val="24"/>
        </w:rPr>
        <w:t>投标人已仔细研究了鹿城院区富田压缩机更换</w:t>
      </w:r>
      <w:r>
        <w:rPr>
          <w:rFonts w:hint="eastAsia" w:ascii="宋体" w:hAnsi="宋体"/>
          <w:bCs/>
          <w:sz w:val="24"/>
          <w:lang w:val="en-US" w:eastAsia="zh-CN"/>
        </w:rPr>
        <w:t>轴承</w:t>
      </w:r>
      <w:r>
        <w:rPr>
          <w:rFonts w:hint="eastAsia" w:ascii="宋体" w:hAnsi="宋体"/>
          <w:bCs/>
          <w:sz w:val="24"/>
        </w:rPr>
        <w:t>服务项目的情况说明，已充分理解并掌握了本询价项目的全部有关情况。同意接受并响应询价文件的全部内容和条件。</w:t>
      </w:r>
      <w:bookmarkStart w:id="0" w:name="_GoBack"/>
      <w:bookmarkEnd w:id="0"/>
    </w:p>
    <w:p w14:paraId="3A0B811D">
      <w:pPr>
        <w:pStyle w:val="3"/>
        <w:ind w:firstLine="0" w:firstLineChars="0"/>
      </w:pPr>
      <w:r>
        <w:rPr>
          <w:rFonts w:hint="eastAsia" w:ascii="宋体" w:hAnsi="宋体"/>
          <w:b/>
          <w:sz w:val="24"/>
        </w:rPr>
        <w:t>说明4：</w:t>
      </w:r>
      <w:r>
        <w:rPr>
          <w:rFonts w:hint="eastAsia"/>
          <w:sz w:val="24"/>
        </w:rPr>
        <w:t>服务验收通过之日起质保12个月。</w:t>
      </w:r>
    </w:p>
    <w:p w14:paraId="472F6016">
      <w:pPr>
        <w:widowControl/>
        <w:jc w:val="left"/>
        <w:rPr>
          <w:rFonts w:ascii="Arial"/>
        </w:rPr>
      </w:pPr>
      <w:r>
        <w:rPr>
          <w:rFonts w:hint="eastAsia" w:ascii="宋体" w:hAnsi="宋体"/>
          <w:b/>
          <w:sz w:val="24"/>
        </w:rPr>
        <w:t>▲说明5：</w:t>
      </w:r>
      <w:r>
        <w:rPr>
          <w:rFonts w:hint="eastAsia" w:ascii="宋体" w:hAnsi="宋体"/>
          <w:bCs/>
          <w:sz w:val="24"/>
        </w:rPr>
        <w:t>报价总价不得高于18000元预算价。</w:t>
      </w:r>
    </w:p>
    <w:p w14:paraId="5F9C9ED2">
      <w:pPr>
        <w:pStyle w:val="4"/>
        <w:spacing w:before="82"/>
        <w:ind w:firstLine="4600" w:firstLineChars="2000"/>
        <w:rPr>
          <w:spacing w:val="-5"/>
          <w:sz w:val="24"/>
          <w:szCs w:val="24"/>
          <w:lang w:eastAsia="zh-CN"/>
        </w:rPr>
      </w:pPr>
    </w:p>
    <w:p w14:paraId="12C04000">
      <w:pPr>
        <w:pStyle w:val="4"/>
        <w:spacing w:before="82"/>
        <w:ind w:firstLine="4600" w:firstLineChars="2000"/>
        <w:rPr>
          <w:spacing w:val="-5"/>
          <w:sz w:val="24"/>
          <w:szCs w:val="24"/>
          <w:lang w:eastAsia="zh-CN"/>
        </w:rPr>
      </w:pPr>
      <w:r>
        <w:rPr>
          <w:spacing w:val="-5"/>
          <w:sz w:val="24"/>
          <w:szCs w:val="24"/>
          <w:lang w:eastAsia="zh-CN"/>
        </w:rPr>
        <w:t>联</w:t>
      </w:r>
      <w:r>
        <w:rPr>
          <w:rFonts w:hint="eastAsia"/>
          <w:spacing w:val="-5"/>
          <w:sz w:val="24"/>
          <w:szCs w:val="24"/>
          <w:lang w:eastAsia="zh-CN"/>
        </w:rPr>
        <w:t xml:space="preserve">   </w:t>
      </w:r>
      <w:r>
        <w:rPr>
          <w:spacing w:val="-5"/>
          <w:sz w:val="24"/>
          <w:szCs w:val="24"/>
          <w:lang w:eastAsia="zh-CN"/>
        </w:rPr>
        <w:t>系</w:t>
      </w:r>
      <w:r>
        <w:rPr>
          <w:rFonts w:hint="eastAsia"/>
          <w:spacing w:val="-5"/>
          <w:sz w:val="24"/>
          <w:szCs w:val="24"/>
          <w:lang w:eastAsia="zh-CN"/>
        </w:rPr>
        <w:t xml:space="preserve">   </w:t>
      </w:r>
      <w:r>
        <w:rPr>
          <w:spacing w:val="-5"/>
          <w:sz w:val="24"/>
          <w:szCs w:val="24"/>
          <w:lang w:eastAsia="zh-CN"/>
        </w:rPr>
        <w:t>人</w:t>
      </w:r>
      <w:r>
        <w:rPr>
          <w:rFonts w:hint="eastAsia"/>
          <w:spacing w:val="-5"/>
          <w:sz w:val="24"/>
          <w:szCs w:val="24"/>
          <w:lang w:eastAsia="zh-CN"/>
        </w:rPr>
        <w:t xml:space="preserve"> </w:t>
      </w:r>
      <w:r>
        <w:rPr>
          <w:spacing w:val="-5"/>
          <w:sz w:val="24"/>
          <w:szCs w:val="24"/>
          <w:lang w:eastAsia="zh-CN"/>
        </w:rPr>
        <w:t>：</w:t>
      </w:r>
    </w:p>
    <w:p w14:paraId="6BCF8DCC">
      <w:pPr>
        <w:pStyle w:val="4"/>
        <w:spacing w:before="82"/>
        <w:ind w:left="4125" w:firstLine="460" w:firstLineChars="200"/>
        <w:rPr>
          <w:spacing w:val="-5"/>
          <w:sz w:val="24"/>
          <w:szCs w:val="24"/>
          <w:lang w:eastAsia="zh-CN"/>
        </w:rPr>
      </w:pPr>
      <w:r>
        <w:rPr>
          <w:rFonts w:hint="eastAsia"/>
          <w:spacing w:val="-5"/>
          <w:sz w:val="24"/>
          <w:szCs w:val="24"/>
          <w:lang w:eastAsia="zh-CN"/>
        </w:rPr>
        <w:t xml:space="preserve">手        机 ： </w:t>
      </w:r>
    </w:p>
    <w:p w14:paraId="4A4D3DE5">
      <w:pPr>
        <w:pStyle w:val="4"/>
        <w:spacing w:before="82"/>
        <w:ind w:left="4125" w:firstLine="440" w:firstLineChars="200"/>
        <w:rPr>
          <w:spacing w:val="-10"/>
          <w:sz w:val="24"/>
          <w:szCs w:val="24"/>
          <w:lang w:eastAsia="zh-CN"/>
        </w:rPr>
      </w:pPr>
      <w:r>
        <w:rPr>
          <w:spacing w:val="-10"/>
          <w:sz w:val="24"/>
          <w:szCs w:val="24"/>
          <w:lang w:eastAsia="zh-CN"/>
        </w:rPr>
        <w:t>单位</w:t>
      </w:r>
      <w:r>
        <w:rPr>
          <w:rFonts w:hint="eastAsia"/>
          <w:spacing w:val="-10"/>
          <w:sz w:val="24"/>
          <w:szCs w:val="24"/>
          <w:lang w:eastAsia="zh-CN"/>
        </w:rPr>
        <w:t xml:space="preserve">  （盖章）</w:t>
      </w:r>
      <w:r>
        <w:rPr>
          <w:spacing w:val="-10"/>
          <w:sz w:val="24"/>
          <w:szCs w:val="24"/>
          <w:lang w:eastAsia="zh-CN"/>
        </w:rPr>
        <w:t>：</w:t>
      </w:r>
    </w:p>
    <w:p w14:paraId="0321064C">
      <w:pPr>
        <w:pStyle w:val="4"/>
        <w:spacing w:before="82"/>
        <w:ind w:left="4125" w:firstLine="440" w:firstLineChars="200"/>
      </w:pPr>
      <w:r>
        <w:rPr>
          <w:rFonts w:hint="eastAsia"/>
          <w:spacing w:val="-10"/>
          <w:sz w:val="24"/>
          <w:szCs w:val="24"/>
          <w:lang w:eastAsia="zh-CN"/>
        </w:rPr>
        <w:t>时          间 ：</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F74409">
    <w:pPr>
      <w:pStyle w:val="5"/>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14:paraId="1E6852F8">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B2079E"/>
    <w:multiLevelType w:val="singleLevel"/>
    <w:tmpl w:val="BBB2079E"/>
    <w:lvl w:ilvl="0" w:tentative="0">
      <w:start w:val="1"/>
      <w:numFmt w:val="decimal"/>
      <w:suff w:val="nothing"/>
      <w:lvlText w:val="（%1）"/>
      <w:lvlJc w:val="left"/>
      <w:pPr>
        <w:ind w:left="210" w:firstLine="0"/>
      </w:pPr>
    </w:lvl>
  </w:abstractNum>
  <w:abstractNum w:abstractNumId="1">
    <w:nsid w:val="D476D7AA"/>
    <w:multiLevelType w:val="singleLevel"/>
    <w:tmpl w:val="D476D7AA"/>
    <w:lvl w:ilvl="0" w:tentative="0">
      <w:start w:val="1"/>
      <w:numFmt w:val="decimal"/>
      <w:lvlText w:val="%1."/>
      <w:lvlJc w:val="left"/>
      <w:pPr>
        <w:ind w:left="425" w:hanging="425"/>
      </w:pPr>
      <w:rPr>
        <w:rFonts w:hint="default"/>
      </w:rPr>
    </w:lvl>
  </w:abstractNum>
  <w:abstractNum w:abstractNumId="2">
    <w:nsid w:val="53918200"/>
    <w:multiLevelType w:val="singleLevel"/>
    <w:tmpl w:val="53918200"/>
    <w:lvl w:ilvl="0" w:tentative="0">
      <w:start w:val="4"/>
      <w:numFmt w:val="chineseCounting"/>
      <w:suff w:val="nothing"/>
      <w:lvlText w:val="%1、"/>
      <w:lvlJc w:val="left"/>
      <w:rPr>
        <w:rFonts w:hint="eastAsia"/>
      </w:rPr>
    </w:lvl>
  </w:abstractNum>
  <w:abstractNum w:abstractNumId="3">
    <w:nsid w:val="74EFC236"/>
    <w:multiLevelType w:val="singleLevel"/>
    <w:tmpl w:val="74EFC236"/>
    <w:lvl w:ilvl="0" w:tentative="0">
      <w:start w:val="1"/>
      <w:numFmt w:val="decimalEnclosedCircleChinese"/>
      <w:suff w:val="nothing"/>
      <w:lvlText w:val="%1　"/>
      <w:lvlJc w:val="left"/>
      <w:pPr>
        <w:ind w:left="0" w:firstLine="400"/>
      </w:pPr>
      <w:rPr>
        <w:rFonts w:hint="eastAsia"/>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jg3MjI4ZDc1YjFiMWM4MzA5ZGIwNWViNjc1OTQ0NDkifQ=="/>
  </w:docVars>
  <w:rsids>
    <w:rsidRoot w:val="708D5B7B"/>
    <w:rsid w:val="000F7C30"/>
    <w:rsid w:val="001B7F56"/>
    <w:rsid w:val="00325F7B"/>
    <w:rsid w:val="00365A87"/>
    <w:rsid w:val="0039445B"/>
    <w:rsid w:val="003B7309"/>
    <w:rsid w:val="00404597"/>
    <w:rsid w:val="007C48B8"/>
    <w:rsid w:val="00800BF7"/>
    <w:rsid w:val="009C0D4C"/>
    <w:rsid w:val="00CA62A5"/>
    <w:rsid w:val="00D665A8"/>
    <w:rsid w:val="00E562D0"/>
    <w:rsid w:val="00EB478B"/>
    <w:rsid w:val="00EF4E3C"/>
    <w:rsid w:val="1402480D"/>
    <w:rsid w:val="17AF722F"/>
    <w:rsid w:val="3071362F"/>
    <w:rsid w:val="34B20343"/>
    <w:rsid w:val="3EA42E21"/>
    <w:rsid w:val="3EF93E29"/>
    <w:rsid w:val="44460EFF"/>
    <w:rsid w:val="53115DA1"/>
    <w:rsid w:val="56C21BD9"/>
    <w:rsid w:val="60403A2E"/>
    <w:rsid w:val="708D5B7B"/>
    <w:rsid w:val="730936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unhideWhenUsed/>
    <w:qFormat/>
    <w:uiPriority w:val="0"/>
    <w:pPr>
      <w:keepNext/>
      <w:keepLines/>
      <w:spacing w:line="413" w:lineRule="auto"/>
      <w:outlineLvl w:val="1"/>
    </w:pPr>
    <w:rPr>
      <w:rFonts w:ascii="Arial" w:hAnsi="Arial" w:eastAsia="黑体"/>
      <w:b/>
      <w:sz w:val="32"/>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Normal Indent"/>
    <w:basedOn w:val="1"/>
    <w:next w:val="1"/>
    <w:qFormat/>
    <w:uiPriority w:val="0"/>
    <w:pPr>
      <w:ind w:firstLine="420" w:firstLineChars="200"/>
    </w:pPr>
  </w:style>
  <w:style w:type="paragraph" w:styleId="4">
    <w:name w:val="Body Text"/>
    <w:basedOn w:val="1"/>
    <w:semiHidden/>
    <w:qFormat/>
    <w:uiPriority w:val="0"/>
    <w:rPr>
      <w:rFonts w:ascii="宋体" w:hAnsi="宋体" w:cs="宋体"/>
      <w:sz w:val="33"/>
      <w:szCs w:val="33"/>
      <w:lang w:eastAsia="en-US"/>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10">
    <w:name w:val="List Paragraph"/>
    <w:basedOn w:val="1"/>
    <w:qFormat/>
    <w:uiPriority w:val="99"/>
    <w:pPr>
      <w:ind w:firstLine="420" w:firstLineChars="200"/>
    </w:pPr>
  </w:style>
  <w:style w:type="character" w:customStyle="1" w:styleId="11">
    <w:name w:val="页眉 Char"/>
    <w:basedOn w:val="9"/>
    <w:link w:val="6"/>
    <w:qFormat/>
    <w:uiPriority w:val="0"/>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1552</Words>
  <Characters>1606</Characters>
  <Lines>12</Lines>
  <Paragraphs>3</Paragraphs>
  <TotalTime>4</TotalTime>
  <ScaleCrop>false</ScaleCrop>
  <LinksUpToDate>false</LinksUpToDate>
  <CharactersWithSpaces>1637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2025-06-04T08:24:00Z</dcterms:created>
  <dc:creator>胡</dc:creator>
  <cp:lastModifiedBy>郑听</cp:lastModifiedBy>
  <dcterms:modified xsi:type="dcterms:W3CDTF">2025-06-04T08:34:10Z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048AA0370537447DA26643B5ABD522FF_13</vt:lpwstr>
  </property>
  <property fmtid="{D5CDD505-2E9C-101B-9397-08002B2CF9AE}" pid="4" name="KSOTemplateDocerSaveRecord">
    <vt:lpwstr>eyJoZGlkIjoiMGQ2NTljMGEzMWU4ODU3Yjk5NGZkNWM4NTAwMmJmMDIiLCJ1c2VySWQiOiIxNjk0OTYyNDQyIn0=</vt:lpwstr>
  </property>
</Properties>
</file>